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EB" w:rsidRPr="0078729B" w:rsidRDefault="0078729B">
      <w:pPr>
        <w:rPr>
          <w:b/>
          <w:sz w:val="28"/>
          <w:szCs w:val="28"/>
        </w:rPr>
      </w:pPr>
      <w:r w:rsidRPr="0078729B">
        <w:rPr>
          <w:b/>
          <w:sz w:val="28"/>
          <w:szCs w:val="28"/>
        </w:rPr>
        <w:t>Erste Hilfe für Ehrenamtliche</w:t>
      </w:r>
    </w:p>
    <w:p w:rsidR="0078729B" w:rsidRDefault="0078729B">
      <w:r>
        <w:t xml:space="preserve">Textbausteine für Pfarrbrief / </w:t>
      </w:r>
      <w:proofErr w:type="spellStart"/>
      <w:r>
        <w:t>Proclamandum</w:t>
      </w:r>
      <w:proofErr w:type="spellEnd"/>
      <w:r>
        <w:t xml:space="preserve"> / Aushang Schaukasten</w:t>
      </w:r>
    </w:p>
    <w:p w:rsidR="0078729B" w:rsidRDefault="0078729B"/>
    <w:p w:rsidR="0078729B" w:rsidRPr="00427AB1" w:rsidRDefault="0078729B">
      <w:pPr>
        <w:rPr>
          <w:b/>
        </w:rPr>
      </w:pPr>
      <w:r w:rsidRPr="00427AB1">
        <w:rPr>
          <w:b/>
        </w:rPr>
        <w:t>Nachfolge gesucht</w:t>
      </w:r>
    </w:p>
    <w:p w:rsidR="0078729B" w:rsidRDefault="0078729B">
      <w:r>
        <w:t>Seit …</w:t>
      </w:r>
      <w:r w:rsidR="00427AB1">
        <w:t xml:space="preserve"> Jahren ist </w:t>
      </w:r>
      <w:r>
        <w:t>Frau … in unserer Gemeinde für missio im Einsatz</w:t>
      </w:r>
      <w:r w:rsidR="00427AB1">
        <w:t>. Sie</w:t>
      </w:r>
      <w:r>
        <w:t xml:space="preserve"> besucht </w:t>
      </w:r>
      <w:r w:rsidR="00CF1C27">
        <w:t>alle zwei Monate</w:t>
      </w:r>
      <w:r>
        <w:t xml:space="preserve"> die Mitglieder des Aachener Hilfswerks, bringt die Zeitschrift </w:t>
      </w:r>
      <w:r w:rsidR="00427AB1">
        <w:t>„</w:t>
      </w:r>
      <w:r w:rsidR="003562AD">
        <w:t>k</w:t>
      </w:r>
      <w:r w:rsidR="00427AB1">
        <w:t xml:space="preserve">ontinente - </w:t>
      </w:r>
      <w:r w:rsidR="003562AD">
        <w:t>D</w:t>
      </w:r>
      <w:r w:rsidR="00427AB1">
        <w:t xml:space="preserve">as missio-Magazin“ </w:t>
      </w:r>
      <w:r>
        <w:t>ins Haus und sammelt die Beiträge dafür ein. So manches nette Gespräch</w:t>
      </w:r>
      <w:r w:rsidR="00427AB1">
        <w:t xml:space="preserve"> und viel Zuspruch haben</w:t>
      </w:r>
      <w:r>
        <w:t xml:space="preserve"> sich auf diesem Weg </w:t>
      </w:r>
      <w:r w:rsidR="00427AB1">
        <w:t xml:space="preserve">schon </w:t>
      </w:r>
      <w:r>
        <w:t>ergeben.</w:t>
      </w:r>
    </w:p>
    <w:p w:rsidR="0078729B" w:rsidRDefault="0078729B">
      <w:r>
        <w:t>Nun möchte</w:t>
      </w:r>
      <w:r w:rsidR="00427AB1">
        <w:t xml:space="preserve"> Frau</w:t>
      </w:r>
      <w:r>
        <w:t xml:space="preserve"> … diese wichtige Aufgabe in </w:t>
      </w:r>
      <w:r w:rsidR="00427AB1">
        <w:t>andere</w:t>
      </w:r>
      <w:r>
        <w:t xml:space="preserve"> Hände übergeben. Daher wird dringend eine Nachfolgerin oder ein Nachfolger gesucht</w:t>
      </w:r>
      <w:r w:rsidR="00427AB1">
        <w:t>, die ein paar Stunden Zeit für die Anliegen der Weltkirche einsetzen möchten.</w:t>
      </w:r>
      <w:r w:rsidR="00AF458A">
        <w:t xml:space="preserve"> Die Zeitschrift „</w:t>
      </w:r>
      <w:r w:rsidR="003562AD">
        <w:t>k</w:t>
      </w:r>
      <w:r w:rsidR="00AF458A">
        <w:t xml:space="preserve">ontinente“ </w:t>
      </w:r>
      <w:r w:rsidR="00AF458A" w:rsidRPr="00AF458A">
        <w:t>will Ge</w:t>
      </w:r>
      <w:r w:rsidR="00AF458A" w:rsidRPr="00AF458A">
        <w:softHyphen/>
        <w:t>gen</w:t>
      </w:r>
      <w:r w:rsidR="00AF458A" w:rsidRPr="00AF458A">
        <w:softHyphen/>
        <w:t>pol zu Pu</w:t>
      </w:r>
      <w:r w:rsidR="00AF458A" w:rsidRPr="00AF458A">
        <w:softHyphen/>
        <w:t>b</w:t>
      </w:r>
      <w:r w:rsidR="00AF458A" w:rsidRPr="00AF458A">
        <w:softHyphen/>
        <w:t>li</w:t>
      </w:r>
      <w:r w:rsidR="00AF458A" w:rsidRPr="00AF458A">
        <w:softHyphen/>
        <w:t>ka</w:t>
      </w:r>
      <w:r w:rsidR="00AF458A" w:rsidRPr="00AF458A">
        <w:softHyphen/>
        <w:t>tio</w:t>
      </w:r>
      <w:r w:rsidR="00AF458A" w:rsidRPr="00AF458A">
        <w:softHyphen/>
        <w:t>nen sein, die Ent</w:t>
      </w:r>
      <w:r w:rsidR="00AF458A" w:rsidRPr="00AF458A">
        <w:softHyphen/>
        <w:t>wick</w:t>
      </w:r>
      <w:r w:rsidR="00AF458A" w:rsidRPr="00AF458A">
        <w:softHyphen/>
        <w:t>lungs</w:t>
      </w:r>
      <w:r w:rsidR="00AF458A" w:rsidRPr="00AF458A">
        <w:softHyphen/>
        <w:t>län</w:t>
      </w:r>
      <w:r w:rsidR="00AF458A" w:rsidRPr="00AF458A">
        <w:softHyphen/>
        <w:t>der nur mit Not, Hun</w:t>
      </w:r>
      <w:r w:rsidR="00AF458A" w:rsidRPr="00AF458A">
        <w:softHyphen/>
        <w:t>ger, Krieg und Ka</w:t>
      </w:r>
      <w:r w:rsidR="00AF458A" w:rsidRPr="00AF458A">
        <w:softHyphen/>
        <w:t>tastro</w:t>
      </w:r>
      <w:r w:rsidR="00AF458A" w:rsidRPr="00AF458A">
        <w:softHyphen/>
        <w:t>phen gleich</w:t>
      </w:r>
      <w:r w:rsidR="00AF458A" w:rsidRPr="00AF458A">
        <w:softHyphen/>
        <w:t>set</w:t>
      </w:r>
      <w:r w:rsidR="00AF458A" w:rsidRPr="00AF458A">
        <w:softHyphen/>
        <w:t xml:space="preserve">zen. </w:t>
      </w:r>
      <w:r w:rsidR="00AF458A">
        <w:t>Sie bietet</w:t>
      </w:r>
      <w:r w:rsidR="00AF458A" w:rsidRPr="00AF458A">
        <w:t xml:space="preserve"> Re</w:t>
      </w:r>
      <w:r w:rsidR="00AF458A" w:rsidRPr="00AF458A">
        <w:softHyphen/>
        <w:t>por</w:t>
      </w:r>
      <w:r w:rsidR="00AF458A" w:rsidRPr="00AF458A">
        <w:softHyphen/>
        <w:t>ta</w:t>
      </w:r>
      <w:r w:rsidR="00AF458A" w:rsidRPr="00AF458A">
        <w:softHyphen/>
        <w:t>gen mit den Fo</w:t>
      </w:r>
      <w:r w:rsidR="00AF458A" w:rsidRPr="00AF458A">
        <w:softHyphen/>
        <w:t>tos nam</w:t>
      </w:r>
      <w:r w:rsidR="00AF458A" w:rsidRPr="00AF458A">
        <w:softHyphen/>
        <w:t>haf</w:t>
      </w:r>
      <w:r w:rsidR="00AF458A" w:rsidRPr="00AF458A">
        <w:softHyphen/>
        <w:t>ter Fo</w:t>
      </w:r>
      <w:r w:rsidR="00AF458A" w:rsidRPr="00AF458A">
        <w:softHyphen/>
        <w:t>to</w:t>
      </w:r>
      <w:r w:rsidR="00AF458A" w:rsidRPr="00AF458A">
        <w:softHyphen/>
        <w:t>gra</w:t>
      </w:r>
      <w:r w:rsidR="00AF458A" w:rsidRPr="00AF458A">
        <w:softHyphen/>
        <w:t>fen, fun</w:t>
      </w:r>
      <w:r w:rsidR="00AF458A" w:rsidRPr="00AF458A">
        <w:softHyphen/>
        <w:t>dier</w:t>
      </w:r>
      <w:r w:rsidR="00AF458A" w:rsidRPr="00AF458A">
        <w:softHyphen/>
        <w:t>te Hin</w:t>
      </w:r>
      <w:r w:rsidR="00AF458A" w:rsidRPr="00AF458A">
        <w:softHyphen/>
        <w:t>ter</w:t>
      </w:r>
      <w:r w:rsidR="00AF458A" w:rsidRPr="00AF458A">
        <w:softHyphen/>
        <w:t>grund</w:t>
      </w:r>
      <w:r w:rsidR="00AF458A" w:rsidRPr="00AF458A">
        <w:softHyphen/>
        <w:t>be</w:t>
      </w:r>
      <w:r w:rsidR="00AF458A" w:rsidRPr="00AF458A">
        <w:softHyphen/>
        <w:t>rich</w:t>
      </w:r>
      <w:r w:rsidR="00AF458A" w:rsidRPr="00AF458A">
        <w:softHyphen/>
        <w:t>te, in</w:t>
      </w:r>
      <w:r w:rsidR="00AF458A" w:rsidRPr="00AF458A">
        <w:softHyphen/>
        <w:t>ten</w:t>
      </w:r>
      <w:r w:rsidR="00AF458A" w:rsidRPr="00AF458A">
        <w:softHyphen/>
        <w:t>si</w:t>
      </w:r>
      <w:r w:rsidR="00AF458A" w:rsidRPr="00AF458A">
        <w:softHyphen/>
        <w:t>ve Por</w:t>
      </w:r>
      <w:r w:rsidR="00AF458A" w:rsidRPr="00AF458A">
        <w:softHyphen/>
        <w:t>träts, prak</w:t>
      </w:r>
      <w:r w:rsidR="00AF458A" w:rsidRPr="00AF458A">
        <w:softHyphen/>
        <w:t>ti</w:t>
      </w:r>
      <w:r w:rsidR="00AF458A" w:rsidRPr="00AF458A">
        <w:softHyphen/>
        <w:t>sche Tipps und vie</w:t>
      </w:r>
      <w:r w:rsidR="00AF458A" w:rsidRPr="00AF458A">
        <w:softHyphen/>
        <w:t xml:space="preserve">les mehr. </w:t>
      </w:r>
      <w:r w:rsidR="00AF458A">
        <w:rPr>
          <w:bCs/>
        </w:rPr>
        <w:t>„</w:t>
      </w:r>
      <w:r w:rsidR="003562AD">
        <w:rPr>
          <w:bCs/>
        </w:rPr>
        <w:t>k</w:t>
      </w:r>
      <w:r w:rsidR="00AF458A" w:rsidRPr="00AF458A">
        <w:rPr>
          <w:bCs/>
        </w:rPr>
        <w:t>on</w:t>
      </w:r>
      <w:r w:rsidR="00AF458A" w:rsidRPr="00AF458A">
        <w:rPr>
          <w:bCs/>
        </w:rPr>
        <w:softHyphen/>
        <w:t>ti</w:t>
      </w:r>
      <w:r w:rsidR="00AF458A" w:rsidRPr="00AF458A">
        <w:rPr>
          <w:bCs/>
        </w:rPr>
        <w:softHyphen/>
        <w:t>nen</w:t>
      </w:r>
      <w:r w:rsidR="00AF458A" w:rsidRPr="00AF458A">
        <w:rPr>
          <w:bCs/>
        </w:rPr>
        <w:softHyphen/>
        <w:t>te</w:t>
      </w:r>
      <w:r w:rsidR="00AF458A">
        <w:rPr>
          <w:bCs/>
        </w:rPr>
        <w:t>“</w:t>
      </w:r>
      <w:r w:rsidR="00AF458A" w:rsidRPr="00AF458A">
        <w:t xml:space="preserve"> will </w:t>
      </w:r>
      <w:r w:rsidR="00AF458A">
        <w:t xml:space="preserve">damit </w:t>
      </w:r>
      <w:r w:rsidR="00AF458A" w:rsidRPr="00AF458A">
        <w:t>An</w:t>
      </w:r>
      <w:r w:rsidR="00AF458A" w:rsidRPr="00AF458A">
        <w:softHyphen/>
        <w:t>walt der Ar</w:t>
      </w:r>
      <w:r w:rsidR="00AF458A" w:rsidRPr="00AF458A">
        <w:softHyphen/>
        <w:t>men und Un</w:t>
      </w:r>
      <w:r w:rsidR="00AF458A" w:rsidRPr="00AF458A">
        <w:softHyphen/>
        <w:t>ter</w:t>
      </w:r>
      <w:r w:rsidR="00AF458A" w:rsidRPr="00AF458A">
        <w:softHyphen/>
        <w:t>drück</w:t>
      </w:r>
      <w:r w:rsidR="00AF458A" w:rsidRPr="00AF458A">
        <w:softHyphen/>
        <w:t>ten sein und Men</w:t>
      </w:r>
      <w:r w:rsidR="00AF458A" w:rsidRPr="00AF458A">
        <w:softHyphen/>
        <w:t>schen ei</w:t>
      </w:r>
      <w:r w:rsidR="00AF458A" w:rsidRPr="00AF458A">
        <w:softHyphen/>
        <w:t>ne Stim</w:t>
      </w:r>
      <w:r w:rsidR="00AF458A" w:rsidRPr="00AF458A">
        <w:softHyphen/>
        <w:t>me ge</w:t>
      </w:r>
      <w:r w:rsidR="00AF458A" w:rsidRPr="00AF458A">
        <w:softHyphen/>
        <w:t>ben, die kei</w:t>
      </w:r>
      <w:r w:rsidR="00AF458A" w:rsidRPr="00AF458A">
        <w:softHyphen/>
        <w:t>ne ei</w:t>
      </w:r>
      <w:r w:rsidR="00AF458A" w:rsidRPr="00AF458A">
        <w:softHyphen/>
        <w:t>ge</w:t>
      </w:r>
      <w:r w:rsidR="00AF458A" w:rsidRPr="00AF458A">
        <w:softHyphen/>
        <w:t>ne ha</w:t>
      </w:r>
      <w:r w:rsidR="00AF458A" w:rsidRPr="00AF458A">
        <w:softHyphen/>
        <w:t>ben oder über</w:t>
      </w:r>
      <w:r w:rsidR="00AF458A" w:rsidRPr="00AF458A">
        <w:softHyphen/>
        <w:t>hört wer</w:t>
      </w:r>
      <w:r w:rsidR="00AF458A" w:rsidRPr="00AF458A">
        <w:softHyphen/>
        <w:t>den.</w:t>
      </w:r>
    </w:p>
    <w:p w:rsidR="00AF458A" w:rsidRDefault="00427AB1">
      <w:r>
        <w:t>Haben Sie Interesse</w:t>
      </w:r>
      <w:r w:rsidR="00AF458A">
        <w:t xml:space="preserve"> daran, solch neue Perspektiven unter die Leute zu bringen</w:t>
      </w:r>
      <w:r>
        <w:t xml:space="preserve">? </w:t>
      </w:r>
    </w:p>
    <w:p w:rsidR="00427AB1" w:rsidRDefault="00427AB1">
      <w:r>
        <w:t>Dann melden Sie sich bitte bei …</w:t>
      </w:r>
    </w:p>
    <w:p w:rsidR="0078729B" w:rsidRDefault="00427AB1">
      <w:r>
        <w:t>Herzlichen Dank!</w:t>
      </w:r>
    </w:p>
    <w:p w:rsidR="00CF1C27" w:rsidRDefault="00CF1C27"/>
    <w:p w:rsidR="00CF1C27" w:rsidRPr="00427AB1" w:rsidRDefault="00CF1C27" w:rsidP="00CF1C27">
      <w:pPr>
        <w:rPr>
          <w:b/>
        </w:rPr>
      </w:pPr>
      <w:r w:rsidRPr="00427AB1">
        <w:rPr>
          <w:b/>
        </w:rPr>
        <w:t>Nachfolge gesucht</w:t>
      </w:r>
    </w:p>
    <w:p w:rsidR="00CF1C27" w:rsidRDefault="00CF1C27" w:rsidP="00CF1C27">
      <w:r>
        <w:t>Seit … Jahren ist Herr … in unserer Gemeinde für missio im Einsatz. Er besucht alle zwei Monate die Mitglieder des Aachener Hilfswerks, bringt die Zeitschrift „</w:t>
      </w:r>
      <w:r w:rsidR="003562AD">
        <w:t>k</w:t>
      </w:r>
      <w:r>
        <w:t xml:space="preserve">ontinente - </w:t>
      </w:r>
      <w:r w:rsidR="003562AD">
        <w:t>D</w:t>
      </w:r>
      <w:r>
        <w:t>as missio-Magazin“ ins Haus und sammelt die Beiträge dafür ein. So manches nette Gespräch und viel Zuspruch haben sich auf diesem Weg schon ergeben.</w:t>
      </w:r>
    </w:p>
    <w:p w:rsidR="00CF1C27" w:rsidRDefault="00CF1C27" w:rsidP="00CF1C27">
      <w:r>
        <w:t>Nun möchte Herr … diese wichtige Aufgabe in andere Hände übergeben. Daher wird dringend eine Nachfolgerin oder ein Nachfolger gesucht, die ein paar Stunden Zeit für die Anliegen der Weltkirche einsetzen möchten. Die Zeitschrift „</w:t>
      </w:r>
      <w:r w:rsidR="003562AD">
        <w:t>k</w:t>
      </w:r>
      <w:r>
        <w:t xml:space="preserve">ontinente“ </w:t>
      </w:r>
      <w:r w:rsidRPr="00AF458A">
        <w:t>will Ge</w:t>
      </w:r>
      <w:r w:rsidRPr="00AF458A">
        <w:softHyphen/>
        <w:t>gen</w:t>
      </w:r>
      <w:r w:rsidRPr="00AF458A">
        <w:softHyphen/>
        <w:t>pol zu Pu</w:t>
      </w:r>
      <w:r w:rsidRPr="00AF458A">
        <w:softHyphen/>
        <w:t>b</w:t>
      </w:r>
      <w:r w:rsidRPr="00AF458A">
        <w:softHyphen/>
        <w:t>li</w:t>
      </w:r>
      <w:r w:rsidRPr="00AF458A">
        <w:softHyphen/>
        <w:t>ka</w:t>
      </w:r>
      <w:r w:rsidRPr="00AF458A">
        <w:softHyphen/>
        <w:t>tio</w:t>
      </w:r>
      <w:r w:rsidRPr="00AF458A">
        <w:softHyphen/>
        <w:t>nen sein, die Ent</w:t>
      </w:r>
      <w:r w:rsidRPr="00AF458A">
        <w:softHyphen/>
        <w:t>wick</w:t>
      </w:r>
      <w:r w:rsidRPr="00AF458A">
        <w:softHyphen/>
        <w:t>lungs</w:t>
      </w:r>
      <w:r w:rsidRPr="00AF458A">
        <w:softHyphen/>
        <w:t>län</w:t>
      </w:r>
      <w:r w:rsidRPr="00AF458A">
        <w:softHyphen/>
        <w:t>der nur mit Not, Hun</w:t>
      </w:r>
      <w:r w:rsidRPr="00AF458A">
        <w:softHyphen/>
        <w:t>ger, Krieg und Ka</w:t>
      </w:r>
      <w:r w:rsidRPr="00AF458A">
        <w:softHyphen/>
        <w:t>tastro</w:t>
      </w:r>
      <w:r w:rsidRPr="00AF458A">
        <w:softHyphen/>
        <w:t>phen gleich</w:t>
      </w:r>
      <w:r w:rsidRPr="00AF458A">
        <w:softHyphen/>
        <w:t>set</w:t>
      </w:r>
      <w:r w:rsidRPr="00AF458A">
        <w:softHyphen/>
        <w:t xml:space="preserve">zen. </w:t>
      </w:r>
      <w:r>
        <w:t>Sie bietet</w:t>
      </w:r>
      <w:r w:rsidRPr="00AF458A">
        <w:t xml:space="preserve"> Re</w:t>
      </w:r>
      <w:r w:rsidRPr="00AF458A">
        <w:softHyphen/>
        <w:t>por</w:t>
      </w:r>
      <w:r w:rsidRPr="00AF458A">
        <w:softHyphen/>
        <w:t>ta</w:t>
      </w:r>
      <w:r w:rsidRPr="00AF458A">
        <w:softHyphen/>
        <w:t>gen mit den Fo</w:t>
      </w:r>
      <w:r w:rsidRPr="00AF458A">
        <w:softHyphen/>
        <w:t>tos nam</w:t>
      </w:r>
      <w:r w:rsidRPr="00AF458A">
        <w:softHyphen/>
        <w:t>haf</w:t>
      </w:r>
      <w:r w:rsidRPr="00AF458A">
        <w:softHyphen/>
        <w:t>ter Fo</w:t>
      </w:r>
      <w:r w:rsidRPr="00AF458A">
        <w:softHyphen/>
        <w:t>to</w:t>
      </w:r>
      <w:r w:rsidRPr="00AF458A">
        <w:softHyphen/>
        <w:t>gra</w:t>
      </w:r>
      <w:r w:rsidRPr="00AF458A">
        <w:softHyphen/>
        <w:t>fen, fun</w:t>
      </w:r>
      <w:r w:rsidRPr="00AF458A">
        <w:softHyphen/>
        <w:t>dier</w:t>
      </w:r>
      <w:r w:rsidRPr="00AF458A">
        <w:softHyphen/>
        <w:t>te Hin</w:t>
      </w:r>
      <w:r w:rsidRPr="00AF458A">
        <w:softHyphen/>
        <w:t>ter</w:t>
      </w:r>
      <w:r w:rsidRPr="00AF458A">
        <w:softHyphen/>
        <w:t>grund</w:t>
      </w:r>
      <w:r w:rsidRPr="00AF458A">
        <w:softHyphen/>
        <w:t>be</w:t>
      </w:r>
      <w:r w:rsidRPr="00AF458A">
        <w:softHyphen/>
        <w:t>rich</w:t>
      </w:r>
      <w:r w:rsidRPr="00AF458A">
        <w:softHyphen/>
        <w:t>te, in</w:t>
      </w:r>
      <w:r w:rsidRPr="00AF458A">
        <w:softHyphen/>
        <w:t>ten</w:t>
      </w:r>
      <w:r w:rsidRPr="00AF458A">
        <w:softHyphen/>
        <w:t>si</w:t>
      </w:r>
      <w:r w:rsidRPr="00AF458A">
        <w:softHyphen/>
        <w:t>ve Por</w:t>
      </w:r>
      <w:r w:rsidRPr="00AF458A">
        <w:softHyphen/>
        <w:t>träts, prak</w:t>
      </w:r>
      <w:r w:rsidRPr="00AF458A">
        <w:softHyphen/>
        <w:t>ti</w:t>
      </w:r>
      <w:r w:rsidRPr="00AF458A">
        <w:softHyphen/>
        <w:t>sche Tipps und vie</w:t>
      </w:r>
      <w:r w:rsidRPr="00AF458A">
        <w:softHyphen/>
        <w:t xml:space="preserve">les mehr. </w:t>
      </w:r>
      <w:r>
        <w:rPr>
          <w:bCs/>
        </w:rPr>
        <w:t>„</w:t>
      </w:r>
      <w:r w:rsidR="003562AD">
        <w:rPr>
          <w:bCs/>
        </w:rPr>
        <w:t>k</w:t>
      </w:r>
      <w:r w:rsidRPr="00AF458A">
        <w:rPr>
          <w:bCs/>
        </w:rPr>
        <w:t>on</w:t>
      </w:r>
      <w:r w:rsidRPr="00AF458A">
        <w:rPr>
          <w:bCs/>
        </w:rPr>
        <w:softHyphen/>
        <w:t>ti</w:t>
      </w:r>
      <w:r w:rsidRPr="00AF458A">
        <w:rPr>
          <w:bCs/>
        </w:rPr>
        <w:softHyphen/>
        <w:t>nen</w:t>
      </w:r>
      <w:r w:rsidRPr="00AF458A">
        <w:rPr>
          <w:bCs/>
        </w:rPr>
        <w:softHyphen/>
        <w:t>te</w:t>
      </w:r>
      <w:r>
        <w:rPr>
          <w:bCs/>
        </w:rPr>
        <w:t>“</w:t>
      </w:r>
      <w:r w:rsidRPr="00AF458A">
        <w:t xml:space="preserve"> will </w:t>
      </w:r>
      <w:r>
        <w:t xml:space="preserve">damit </w:t>
      </w:r>
      <w:r w:rsidRPr="00AF458A">
        <w:t>An</w:t>
      </w:r>
      <w:r w:rsidRPr="00AF458A">
        <w:softHyphen/>
        <w:t>walt der Ar</w:t>
      </w:r>
      <w:r w:rsidRPr="00AF458A">
        <w:softHyphen/>
        <w:t>men und Un</w:t>
      </w:r>
      <w:r w:rsidRPr="00AF458A">
        <w:softHyphen/>
        <w:t>ter</w:t>
      </w:r>
      <w:r w:rsidRPr="00AF458A">
        <w:softHyphen/>
        <w:t>drück</w:t>
      </w:r>
      <w:r w:rsidRPr="00AF458A">
        <w:softHyphen/>
        <w:t>ten sein und Men</w:t>
      </w:r>
      <w:r w:rsidRPr="00AF458A">
        <w:softHyphen/>
        <w:t>schen ei</w:t>
      </w:r>
      <w:r w:rsidRPr="00AF458A">
        <w:softHyphen/>
        <w:t>ne Stim</w:t>
      </w:r>
      <w:r w:rsidRPr="00AF458A">
        <w:softHyphen/>
        <w:t>me ge</w:t>
      </w:r>
      <w:r w:rsidRPr="00AF458A">
        <w:softHyphen/>
        <w:t>ben, die kei</w:t>
      </w:r>
      <w:r w:rsidRPr="00AF458A">
        <w:softHyphen/>
        <w:t>ne ei</w:t>
      </w:r>
      <w:r w:rsidRPr="00AF458A">
        <w:softHyphen/>
        <w:t>ge</w:t>
      </w:r>
      <w:r w:rsidRPr="00AF458A">
        <w:softHyphen/>
        <w:t>ne ha</w:t>
      </w:r>
      <w:r w:rsidRPr="00AF458A">
        <w:softHyphen/>
        <w:t>ben oder über</w:t>
      </w:r>
      <w:r w:rsidRPr="00AF458A">
        <w:softHyphen/>
        <w:t>hört wer</w:t>
      </w:r>
      <w:r w:rsidRPr="00AF458A">
        <w:softHyphen/>
        <w:t>den.</w:t>
      </w:r>
    </w:p>
    <w:p w:rsidR="00CF1C27" w:rsidRDefault="00CF1C27" w:rsidP="00CF1C27">
      <w:r>
        <w:t xml:space="preserve">Haben Sie Interesse daran, solch neue Perspektiven unter die Leute zu bringen? </w:t>
      </w:r>
    </w:p>
    <w:p w:rsidR="00CF1C27" w:rsidRDefault="00CF1C27" w:rsidP="00CF1C27">
      <w:r>
        <w:t>Dann melden Sie sich bitte bei …</w:t>
      </w:r>
    </w:p>
    <w:p w:rsidR="00CF1C27" w:rsidRDefault="00CF1C27" w:rsidP="00CF1C27">
      <w:r>
        <w:t>Herzlichen Dank!</w:t>
      </w:r>
    </w:p>
    <w:p w:rsidR="00CF1C27" w:rsidRDefault="00CF1C27"/>
    <w:p w:rsidR="00381B88" w:rsidRDefault="00381B88">
      <w:bookmarkStart w:id="0" w:name="_GoBack"/>
      <w:bookmarkEnd w:id="0"/>
    </w:p>
    <w:sectPr w:rsidR="00381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9B"/>
    <w:rsid w:val="00097E8B"/>
    <w:rsid w:val="003562AD"/>
    <w:rsid w:val="00381B88"/>
    <w:rsid w:val="00427AB1"/>
    <w:rsid w:val="0078729B"/>
    <w:rsid w:val="00AF458A"/>
    <w:rsid w:val="00BD7EEB"/>
    <w:rsid w:val="00CC655D"/>
    <w:rsid w:val="00CF1C27"/>
    <w:rsid w:val="00D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8798-6798-4057-AEF8-C9805C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E8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e.V.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Haepp, Ingelore</dc:creator>
  <cp:keywords/>
  <dc:description/>
  <cp:lastModifiedBy>Pötter, Ludger</cp:lastModifiedBy>
  <cp:revision>7</cp:revision>
  <cp:lastPrinted>2016-10-19T07:39:00Z</cp:lastPrinted>
  <dcterms:created xsi:type="dcterms:W3CDTF">2016-10-10T09:06:00Z</dcterms:created>
  <dcterms:modified xsi:type="dcterms:W3CDTF">2017-12-15T14:41:00Z</dcterms:modified>
</cp:coreProperties>
</file>